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0548" w:rsidP="0028582E">
      <w:pPr>
        <w:pStyle w:val="Title"/>
        <w:ind w:right="-1"/>
        <w:jc w:val="right"/>
        <w:rPr>
          <w:b w:val="0"/>
          <w:i w:val="0"/>
          <w:caps/>
          <w:sz w:val="28"/>
          <w:szCs w:val="28"/>
        </w:rPr>
      </w:pPr>
      <w:r w:rsidRPr="00FA0548">
        <w:rPr>
          <w:b w:val="0"/>
          <w:i w:val="0"/>
          <w:sz w:val="28"/>
          <w:szCs w:val="28"/>
        </w:rPr>
        <w:t>дело</w:t>
      </w:r>
      <w:r w:rsidRPr="00FA0548">
        <w:rPr>
          <w:b w:val="0"/>
          <w:i w:val="0"/>
          <w:caps/>
          <w:sz w:val="28"/>
          <w:szCs w:val="28"/>
        </w:rPr>
        <w:t xml:space="preserve"> </w:t>
      </w:r>
      <w:r>
        <w:rPr>
          <w:b w:val="0"/>
          <w:i w:val="0"/>
          <w:caps/>
          <w:sz w:val="28"/>
          <w:szCs w:val="28"/>
        </w:rPr>
        <w:t xml:space="preserve">№ </w:t>
      </w:r>
      <w:r w:rsidR="00505F12">
        <w:rPr>
          <w:b w:val="0"/>
          <w:i w:val="0"/>
          <w:caps/>
          <w:sz w:val="28"/>
          <w:szCs w:val="28"/>
        </w:rPr>
        <w:t>*</w:t>
      </w:r>
    </w:p>
    <w:p w:rsidR="00C23C32" w:rsidRPr="00FA0548" w:rsidP="0028582E">
      <w:pPr>
        <w:pStyle w:val="Title"/>
        <w:ind w:right="-1"/>
        <w:rPr>
          <w:b w:val="0"/>
          <w:i w:val="0"/>
          <w:sz w:val="28"/>
          <w:szCs w:val="28"/>
        </w:rPr>
      </w:pPr>
      <w:r w:rsidRPr="00FA0548">
        <w:rPr>
          <w:b w:val="0"/>
          <w:i w:val="0"/>
          <w:caps/>
          <w:sz w:val="28"/>
          <w:szCs w:val="28"/>
        </w:rPr>
        <w:t>Р</w:t>
      </w:r>
      <w:r w:rsidRPr="00FA0548">
        <w:rPr>
          <w:b w:val="0"/>
          <w:i w:val="0"/>
          <w:sz w:val="28"/>
          <w:szCs w:val="28"/>
        </w:rPr>
        <w:t>ЕШЕНИЕ</w:t>
      </w:r>
    </w:p>
    <w:p w:rsidR="0073207E" w:rsidRPr="00FA0548" w:rsidP="0028582E">
      <w:pPr>
        <w:pStyle w:val="a1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3207E" w:rsidRPr="00FA0548" w:rsidP="0028582E">
      <w:pPr>
        <w:pStyle w:val="a1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FA0548" w:rsidP="0028582E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2024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48" w:rsidR="00D521C3">
        <w:rPr>
          <w:rFonts w:ascii="Times New Roman" w:hAnsi="Times New Roman" w:cs="Times New Roman"/>
          <w:sz w:val="28"/>
          <w:szCs w:val="28"/>
        </w:rPr>
        <w:t xml:space="preserve">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 w:rsidR="00654ACC">
        <w:rPr>
          <w:rFonts w:ascii="Times New Roman" w:hAnsi="Times New Roman" w:cs="Times New Roman"/>
          <w:sz w:val="28"/>
          <w:szCs w:val="28"/>
        </w:rPr>
        <w:t xml:space="preserve">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0548" w:rsidR="007B7CB1">
        <w:rPr>
          <w:rFonts w:ascii="Times New Roman" w:hAnsi="Times New Roman" w:cs="Times New Roman"/>
          <w:sz w:val="28"/>
          <w:szCs w:val="28"/>
        </w:rPr>
        <w:t xml:space="preserve">      </w:t>
      </w:r>
      <w:r w:rsidR="005541BC">
        <w:rPr>
          <w:rFonts w:ascii="Times New Roman" w:hAnsi="Times New Roman" w:cs="Times New Roman"/>
          <w:sz w:val="28"/>
          <w:szCs w:val="28"/>
        </w:rPr>
        <w:t xml:space="preserve">   </w:t>
      </w:r>
      <w:r w:rsidRPr="00FA0548" w:rsidR="007B7C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0548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hAnsi="Times New Roman" w:cs="Times New Roman"/>
          <w:sz w:val="28"/>
          <w:szCs w:val="28"/>
        </w:rPr>
        <w:t>п</w:t>
      </w:r>
      <w:r w:rsidRPr="00FA0548" w:rsidR="007B7CB1">
        <w:rPr>
          <w:rFonts w:ascii="Times New Roman" w:hAnsi="Times New Roman" w:cs="Times New Roman"/>
          <w:sz w:val="28"/>
          <w:szCs w:val="28"/>
        </w:rPr>
        <w:t>гт</w:t>
      </w:r>
      <w:r w:rsidRPr="00FA0548">
        <w:rPr>
          <w:rFonts w:ascii="Times New Roman" w:hAnsi="Times New Roman" w:cs="Times New Roman"/>
          <w:sz w:val="28"/>
          <w:szCs w:val="28"/>
        </w:rPr>
        <w:t>.</w:t>
      </w:r>
      <w:r w:rsidRPr="00FA0548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hAnsi="Times New Roman" w:cs="Times New Roman"/>
          <w:sz w:val="28"/>
          <w:szCs w:val="28"/>
        </w:rPr>
        <w:t xml:space="preserve">Приобье, </w:t>
      </w:r>
      <w:r w:rsidRPr="00FA0548">
        <w:rPr>
          <w:rFonts w:ascii="Times New Roman" w:hAnsi="Times New Roman" w:cs="Times New Roman"/>
          <w:sz w:val="28"/>
          <w:szCs w:val="28"/>
        </w:rPr>
        <w:t>ХМАО-Югра</w:t>
      </w:r>
    </w:p>
    <w:p w:rsidR="00654ACC" w:rsidRPr="00FA0548" w:rsidP="0028582E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3F43" w:rsidP="002858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Октябрьского</w:t>
      </w:r>
      <w:r w:rsidRPr="00FA0548" w:rsidR="00023E42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FA0548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0548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>Югры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548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="00FA0548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FA0548" w:rsidR="005A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A96DD3">
        <w:rPr>
          <w:rFonts w:ascii="Times New Roman" w:eastAsia="Times New Roman" w:hAnsi="Times New Roman" w:cs="Times New Roman"/>
          <w:sz w:val="28"/>
          <w:szCs w:val="28"/>
        </w:rPr>
        <w:t>Андреевой Н.Ю.,</w:t>
      </w:r>
    </w:p>
    <w:p w:rsidR="004E0C7D" w:rsidRPr="00FA0548" w:rsidP="002858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FA0548"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BD290B">
        <w:rPr>
          <w:rFonts w:ascii="Times New Roman" w:hAnsi="Times New Roman" w:cs="Times New Roman"/>
          <w:sz w:val="28"/>
          <w:szCs w:val="28"/>
        </w:rPr>
        <w:t>о</w:t>
      </w:r>
      <w:r w:rsidRPr="00B24293" w:rsidR="004C3F4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717E44">
        <w:rPr>
          <w:rFonts w:ascii="Times New Roman" w:hAnsi="Times New Roman" w:cs="Times New Roman"/>
          <w:sz w:val="28"/>
          <w:szCs w:val="28"/>
        </w:rPr>
        <w:t xml:space="preserve"> «</w:t>
      </w:r>
      <w:r w:rsidR="002839F0">
        <w:rPr>
          <w:rFonts w:ascii="Times New Roman" w:hAnsi="Times New Roman" w:cs="Times New Roman"/>
          <w:sz w:val="28"/>
          <w:szCs w:val="28"/>
        </w:rPr>
        <w:t>АйДи</w:t>
      </w:r>
      <w:r w:rsidR="002839F0">
        <w:rPr>
          <w:rFonts w:ascii="Times New Roman" w:hAnsi="Times New Roman" w:cs="Times New Roman"/>
          <w:sz w:val="28"/>
          <w:szCs w:val="28"/>
        </w:rPr>
        <w:t xml:space="preserve"> </w:t>
      </w:r>
      <w:r w:rsidR="002839F0">
        <w:rPr>
          <w:rFonts w:ascii="Times New Roman" w:hAnsi="Times New Roman" w:cs="Times New Roman"/>
          <w:sz w:val="28"/>
          <w:szCs w:val="28"/>
        </w:rPr>
        <w:t>Коллект</w:t>
      </w:r>
      <w:r w:rsidR="00717E44">
        <w:rPr>
          <w:rFonts w:ascii="Times New Roman" w:hAnsi="Times New Roman" w:cs="Times New Roman"/>
          <w:sz w:val="28"/>
          <w:szCs w:val="28"/>
        </w:rPr>
        <w:t xml:space="preserve">» к </w:t>
      </w:r>
      <w:r w:rsidR="00E35D3D">
        <w:rPr>
          <w:rFonts w:ascii="Times New Roman" w:hAnsi="Times New Roman" w:cs="Times New Roman"/>
          <w:sz w:val="28"/>
          <w:szCs w:val="28"/>
        </w:rPr>
        <w:t>Галимовой</w:t>
      </w:r>
      <w:r w:rsidR="00E35D3D">
        <w:rPr>
          <w:rFonts w:ascii="Times New Roman" w:hAnsi="Times New Roman" w:cs="Times New Roman"/>
          <w:sz w:val="28"/>
          <w:szCs w:val="28"/>
        </w:rPr>
        <w:t xml:space="preserve"> Эльвире </w:t>
      </w:r>
      <w:r w:rsidR="00E35D3D">
        <w:rPr>
          <w:rFonts w:ascii="Times New Roman" w:hAnsi="Times New Roman" w:cs="Times New Roman"/>
          <w:sz w:val="28"/>
          <w:szCs w:val="28"/>
        </w:rPr>
        <w:t>Райфовне</w:t>
      </w:r>
      <w:r w:rsidRPr="00B24293" w:rsidR="00717E4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 w:rsidR="002839F0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A0548">
        <w:rPr>
          <w:rFonts w:ascii="Times New Roman" w:hAnsi="Times New Roman" w:cs="Times New Roman"/>
          <w:sz w:val="28"/>
          <w:szCs w:val="28"/>
        </w:rPr>
        <w:t>,</w:t>
      </w:r>
    </w:p>
    <w:p w:rsidR="0008640F" w:rsidRPr="00FA0548" w:rsidP="0028582E">
      <w:pPr>
        <w:pStyle w:val="a1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715E">
        <w:rPr>
          <w:rFonts w:ascii="Times New Roman" w:hAnsi="Times New Roman" w:cs="Times New Roman"/>
          <w:sz w:val="28"/>
          <w:szCs w:val="28"/>
        </w:rPr>
        <w:t xml:space="preserve">уководствуясь ст.ст. 194-199 </w:t>
      </w:r>
      <w:r w:rsidRPr="00FA0548">
        <w:rPr>
          <w:rFonts w:ascii="Times New Roman" w:hAnsi="Times New Roman" w:cs="Times New Roman"/>
          <w:sz w:val="28"/>
          <w:szCs w:val="28"/>
        </w:rPr>
        <w:t>ГПК РФ,</w:t>
      </w:r>
    </w:p>
    <w:p w:rsidR="00717E44" w:rsidP="002858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02080" w:rsidP="002858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>РЕШИЛ:</w:t>
      </w:r>
    </w:p>
    <w:p w:rsidR="00717E44" w:rsidRPr="00FA0548" w:rsidP="002858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839F0" w:rsidRPr="00FA0548" w:rsidP="002858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A0548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BD290B">
        <w:rPr>
          <w:rFonts w:ascii="Times New Roman" w:hAnsi="Times New Roman" w:cs="Times New Roman"/>
          <w:sz w:val="28"/>
          <w:szCs w:val="28"/>
        </w:rPr>
        <w:t>о</w:t>
      </w:r>
      <w:r w:rsidRPr="00B2429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АйДи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 w:rsidR="001609F7">
        <w:rPr>
          <w:rFonts w:ascii="Times New Roman" w:hAnsi="Times New Roman" w:cs="Times New Roman"/>
          <w:sz w:val="28"/>
          <w:szCs w:val="28"/>
        </w:rPr>
        <w:t>Галимовой</w:t>
      </w:r>
      <w:r w:rsidR="001609F7">
        <w:rPr>
          <w:rFonts w:ascii="Times New Roman" w:hAnsi="Times New Roman" w:cs="Times New Roman"/>
          <w:sz w:val="28"/>
          <w:szCs w:val="28"/>
        </w:rPr>
        <w:t xml:space="preserve"> Эльвире </w:t>
      </w:r>
      <w:r w:rsidR="001609F7">
        <w:rPr>
          <w:rFonts w:ascii="Times New Roman" w:hAnsi="Times New Roman" w:cs="Times New Roman"/>
          <w:sz w:val="28"/>
          <w:szCs w:val="28"/>
        </w:rPr>
        <w:t>Райфовне</w:t>
      </w:r>
      <w:r w:rsidRPr="00B24293" w:rsidR="005541BC">
        <w:rPr>
          <w:rFonts w:ascii="Times New Roman" w:hAnsi="Times New Roman" w:cs="Times New Roman"/>
          <w:sz w:val="28"/>
          <w:szCs w:val="28"/>
        </w:rPr>
        <w:t xml:space="preserve"> </w:t>
      </w:r>
      <w:r w:rsidRPr="00B24293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A0548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2839F0" w:rsidRPr="00FA0548" w:rsidP="002858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4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609F7">
        <w:rPr>
          <w:rFonts w:ascii="Times New Roman" w:hAnsi="Times New Roman" w:cs="Times New Roman"/>
          <w:sz w:val="28"/>
          <w:szCs w:val="28"/>
        </w:rPr>
        <w:t>Галимовой</w:t>
      </w:r>
      <w:r w:rsidR="001609F7">
        <w:rPr>
          <w:rFonts w:ascii="Times New Roman" w:hAnsi="Times New Roman" w:cs="Times New Roman"/>
          <w:sz w:val="28"/>
          <w:szCs w:val="28"/>
        </w:rPr>
        <w:t xml:space="preserve"> Эльвиры </w:t>
      </w:r>
      <w:r w:rsidR="001609F7">
        <w:rPr>
          <w:rFonts w:ascii="Times New Roman" w:hAnsi="Times New Roman" w:cs="Times New Roman"/>
          <w:sz w:val="28"/>
          <w:szCs w:val="28"/>
        </w:rPr>
        <w:t>Ра</w:t>
      </w:r>
      <w:r w:rsidR="0054396B">
        <w:rPr>
          <w:rFonts w:ascii="Times New Roman" w:hAnsi="Times New Roman" w:cs="Times New Roman"/>
          <w:sz w:val="28"/>
          <w:szCs w:val="28"/>
        </w:rPr>
        <w:t>й</w:t>
      </w:r>
      <w:r w:rsidR="001609F7">
        <w:rPr>
          <w:rFonts w:ascii="Times New Roman" w:hAnsi="Times New Roman" w:cs="Times New Roman"/>
          <w:sz w:val="28"/>
          <w:szCs w:val="28"/>
        </w:rPr>
        <w:t>фовны</w:t>
      </w:r>
      <w:r w:rsidR="001609F7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505F12">
        <w:rPr>
          <w:rFonts w:ascii="Times New Roman" w:hAnsi="Times New Roman" w:cs="Times New Roman"/>
          <w:sz w:val="28"/>
          <w:szCs w:val="28"/>
        </w:rPr>
        <w:t>*</w:t>
      </w:r>
      <w:r w:rsidR="00BD290B">
        <w:rPr>
          <w:rFonts w:ascii="Times New Roman" w:hAnsi="Times New Roman" w:cs="Times New Roman"/>
          <w:sz w:val="28"/>
          <w:szCs w:val="28"/>
        </w:rPr>
        <w:t>)</w:t>
      </w:r>
      <w:r w:rsidRPr="00FA0548" w:rsidR="005541BC">
        <w:rPr>
          <w:rFonts w:ascii="Times New Roman" w:hAnsi="Times New Roman" w:cs="Times New Roman"/>
          <w:sz w:val="28"/>
          <w:szCs w:val="28"/>
        </w:rPr>
        <w:t xml:space="preserve"> </w:t>
      </w:r>
      <w:r w:rsidRPr="00FA054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BD290B">
        <w:rPr>
          <w:rFonts w:ascii="Times New Roman" w:hAnsi="Times New Roman" w:cs="Times New Roman"/>
          <w:sz w:val="28"/>
          <w:szCs w:val="28"/>
        </w:rPr>
        <w:t>о</w:t>
      </w:r>
      <w:r w:rsidRPr="00B24293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АйДи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</w:t>
      </w:r>
      <w:r w:rsidRPr="00B24293">
        <w:rPr>
          <w:rFonts w:ascii="Times New Roman" w:hAnsi="Times New Roman" w:cs="Times New Roman"/>
          <w:sz w:val="28"/>
          <w:szCs w:val="28"/>
        </w:rPr>
        <w:t>»</w:t>
      </w:r>
      <w:r w:rsidR="00BD290B">
        <w:rPr>
          <w:rFonts w:ascii="Times New Roman" w:hAnsi="Times New Roman" w:cs="Times New Roman"/>
          <w:sz w:val="28"/>
          <w:szCs w:val="28"/>
        </w:rPr>
        <w:t xml:space="preserve"> (ИНН </w:t>
      </w:r>
      <w:r w:rsidR="00505F12">
        <w:rPr>
          <w:rFonts w:ascii="Times New Roman" w:hAnsi="Times New Roman" w:cs="Times New Roman"/>
          <w:sz w:val="28"/>
          <w:szCs w:val="28"/>
        </w:rPr>
        <w:t>*</w:t>
      </w:r>
      <w:r w:rsidR="00BD290B">
        <w:rPr>
          <w:rFonts w:ascii="Times New Roman" w:hAnsi="Times New Roman" w:cs="Times New Roman"/>
          <w:sz w:val="28"/>
          <w:szCs w:val="28"/>
        </w:rPr>
        <w:t>)</w:t>
      </w:r>
      <w:r w:rsidRPr="00FA0548"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505F12">
        <w:rPr>
          <w:rFonts w:ascii="Times New Roman" w:hAnsi="Times New Roman" w:cs="Times New Roman"/>
          <w:sz w:val="28"/>
          <w:szCs w:val="28"/>
        </w:rPr>
        <w:t>*</w:t>
      </w:r>
      <w:r w:rsidR="00BD290B">
        <w:rPr>
          <w:rFonts w:ascii="Times New Roman" w:hAnsi="Times New Roman" w:cs="Times New Roman"/>
          <w:sz w:val="28"/>
          <w:szCs w:val="28"/>
        </w:rPr>
        <w:t xml:space="preserve"> от </w:t>
      </w:r>
      <w:r w:rsidR="00505F1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г. за период с </w:t>
      </w:r>
      <w:r w:rsidR="00691569">
        <w:rPr>
          <w:rFonts w:ascii="Times New Roman" w:hAnsi="Times New Roman" w:cs="Times New Roman"/>
          <w:sz w:val="28"/>
          <w:szCs w:val="28"/>
        </w:rPr>
        <w:t>19.12.2022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691569">
        <w:rPr>
          <w:rFonts w:ascii="Times New Roman" w:hAnsi="Times New Roman" w:cs="Times New Roman"/>
          <w:sz w:val="28"/>
          <w:szCs w:val="28"/>
        </w:rPr>
        <w:t>21.06.2023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54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91569">
        <w:rPr>
          <w:rFonts w:ascii="Times New Roman" w:hAnsi="Times New Roman" w:cs="Times New Roman"/>
          <w:sz w:val="28"/>
          <w:szCs w:val="28"/>
        </w:rPr>
        <w:t>28 000 руб. 00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Pr="00FA0548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госпошлины в размере </w:t>
      </w:r>
      <w:r w:rsidR="00691569">
        <w:rPr>
          <w:rFonts w:ascii="Times New Roman" w:hAnsi="Times New Roman" w:cs="Times New Roman"/>
          <w:sz w:val="28"/>
          <w:szCs w:val="28"/>
        </w:rPr>
        <w:t>1 040 руб. 00</w:t>
      </w:r>
      <w:r w:rsidRPr="00FA0548">
        <w:rPr>
          <w:rFonts w:ascii="Times New Roman" w:hAnsi="Times New Roman" w:cs="Times New Roman"/>
          <w:sz w:val="28"/>
          <w:szCs w:val="28"/>
        </w:rPr>
        <w:t xml:space="preserve"> коп., всего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0548">
        <w:rPr>
          <w:rFonts w:ascii="Times New Roman" w:hAnsi="Times New Roman" w:cs="Times New Roman"/>
          <w:sz w:val="28"/>
          <w:szCs w:val="28"/>
        </w:rPr>
        <w:t xml:space="preserve"> </w:t>
      </w:r>
      <w:r w:rsidR="00691569">
        <w:rPr>
          <w:rFonts w:ascii="Times New Roman" w:hAnsi="Times New Roman" w:cs="Times New Roman"/>
          <w:sz w:val="28"/>
          <w:szCs w:val="28"/>
        </w:rPr>
        <w:t>29 040 руб. 00 коп</w:t>
      </w:r>
      <w:r w:rsidRPr="00FA0548">
        <w:rPr>
          <w:rFonts w:ascii="Times New Roman" w:hAnsi="Times New Roman" w:cs="Times New Roman"/>
          <w:sz w:val="28"/>
          <w:szCs w:val="28"/>
        </w:rPr>
        <w:t>.</w:t>
      </w:r>
    </w:p>
    <w:p w:rsidR="007B7CB1" w:rsidRPr="00FA0548" w:rsidP="002858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7B7CB1" w:rsidRPr="00FA0548" w:rsidP="002858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B7CB1" w:rsidRPr="005A07AF" w:rsidP="002858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48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</w:t>
      </w:r>
      <w:r w:rsidRPr="005A07AF">
        <w:rPr>
          <w:rFonts w:ascii="Times New Roman" w:hAnsi="Times New Roman" w:cs="Times New Roman"/>
          <w:bCs/>
          <w:sz w:val="28"/>
          <w:szCs w:val="28"/>
        </w:rPr>
        <w:t xml:space="preserve"> в деле, их представителя не присутствовали в судебном заседании.</w:t>
      </w:r>
    </w:p>
    <w:p w:rsidR="007B7CB1" w:rsidRPr="005A07AF" w:rsidP="002858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3FC6" w:rsidP="002858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2 Октябрьского судебного района ХМАО - Югры.</w:t>
      </w:r>
    </w:p>
    <w:p w:rsidR="00BA3FC6" w:rsidP="0028582E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5A07AF" w:rsidP="0028582E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A07AF">
        <w:rPr>
          <w:rFonts w:ascii="Times New Roman" w:hAnsi="Times New Roman" w:cs="Times New Roman"/>
          <w:sz w:val="28"/>
          <w:szCs w:val="28"/>
        </w:rPr>
        <w:tab/>
      </w:r>
      <w:r w:rsidR="00007447">
        <w:rPr>
          <w:rFonts w:ascii="Times New Roman" w:hAnsi="Times New Roman" w:cs="Times New Roman"/>
          <w:sz w:val="28"/>
          <w:szCs w:val="28"/>
        </w:rPr>
        <w:t xml:space="preserve">А.П. </w:t>
      </w:r>
      <w:r w:rsidR="00007447">
        <w:rPr>
          <w:rFonts w:ascii="Times New Roman" w:hAnsi="Times New Roman" w:cs="Times New Roman"/>
          <w:sz w:val="28"/>
          <w:szCs w:val="28"/>
        </w:rPr>
        <w:t>Малаев</w:t>
      </w:r>
    </w:p>
    <w:sectPr w:rsidSect="00B81D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C5B"/>
    <w:rsid w:val="00007447"/>
    <w:rsid w:val="000169F0"/>
    <w:rsid w:val="00023E42"/>
    <w:rsid w:val="00057DE2"/>
    <w:rsid w:val="0008640F"/>
    <w:rsid w:val="000A396C"/>
    <w:rsid w:val="000A4D1F"/>
    <w:rsid w:val="000C6424"/>
    <w:rsid w:val="00132692"/>
    <w:rsid w:val="001609F7"/>
    <w:rsid w:val="00164FD8"/>
    <w:rsid w:val="001B44BD"/>
    <w:rsid w:val="001C28EC"/>
    <w:rsid w:val="001E26C9"/>
    <w:rsid w:val="001F080C"/>
    <w:rsid w:val="00200F72"/>
    <w:rsid w:val="00213C5B"/>
    <w:rsid w:val="00241790"/>
    <w:rsid w:val="00274553"/>
    <w:rsid w:val="002839F0"/>
    <w:rsid w:val="0028582E"/>
    <w:rsid w:val="002D78D2"/>
    <w:rsid w:val="0030113F"/>
    <w:rsid w:val="00314F69"/>
    <w:rsid w:val="003221BB"/>
    <w:rsid w:val="0037115A"/>
    <w:rsid w:val="003F3ADD"/>
    <w:rsid w:val="003F49A9"/>
    <w:rsid w:val="00464658"/>
    <w:rsid w:val="004A3333"/>
    <w:rsid w:val="004B020C"/>
    <w:rsid w:val="004C3F43"/>
    <w:rsid w:val="004D475B"/>
    <w:rsid w:val="004E0C7D"/>
    <w:rsid w:val="004E5441"/>
    <w:rsid w:val="004F7339"/>
    <w:rsid w:val="00500195"/>
    <w:rsid w:val="00502080"/>
    <w:rsid w:val="00505F12"/>
    <w:rsid w:val="005120C7"/>
    <w:rsid w:val="00533828"/>
    <w:rsid w:val="0054396B"/>
    <w:rsid w:val="005541BC"/>
    <w:rsid w:val="00555384"/>
    <w:rsid w:val="0058715E"/>
    <w:rsid w:val="005A07AF"/>
    <w:rsid w:val="005B697D"/>
    <w:rsid w:val="005D1B58"/>
    <w:rsid w:val="005D61FF"/>
    <w:rsid w:val="005E21C4"/>
    <w:rsid w:val="00614CBF"/>
    <w:rsid w:val="006154D3"/>
    <w:rsid w:val="00623493"/>
    <w:rsid w:val="00654ACC"/>
    <w:rsid w:val="006567D9"/>
    <w:rsid w:val="00691569"/>
    <w:rsid w:val="006A5E21"/>
    <w:rsid w:val="006D539C"/>
    <w:rsid w:val="007101F3"/>
    <w:rsid w:val="00717E44"/>
    <w:rsid w:val="0073207E"/>
    <w:rsid w:val="0076152A"/>
    <w:rsid w:val="00794B8D"/>
    <w:rsid w:val="007A019F"/>
    <w:rsid w:val="007B1CE3"/>
    <w:rsid w:val="007B7CB1"/>
    <w:rsid w:val="007D58FB"/>
    <w:rsid w:val="007E0645"/>
    <w:rsid w:val="007E6688"/>
    <w:rsid w:val="00835D31"/>
    <w:rsid w:val="008653ED"/>
    <w:rsid w:val="00875FA7"/>
    <w:rsid w:val="008A63C2"/>
    <w:rsid w:val="008D0247"/>
    <w:rsid w:val="008E4940"/>
    <w:rsid w:val="008F08F1"/>
    <w:rsid w:val="008F500F"/>
    <w:rsid w:val="00917C84"/>
    <w:rsid w:val="009345A1"/>
    <w:rsid w:val="009C6B2D"/>
    <w:rsid w:val="00A11A67"/>
    <w:rsid w:val="00A409BD"/>
    <w:rsid w:val="00A81278"/>
    <w:rsid w:val="00A96C6A"/>
    <w:rsid w:val="00A96DD3"/>
    <w:rsid w:val="00AE629E"/>
    <w:rsid w:val="00AF744A"/>
    <w:rsid w:val="00AF747F"/>
    <w:rsid w:val="00B1459B"/>
    <w:rsid w:val="00B21AB2"/>
    <w:rsid w:val="00B24293"/>
    <w:rsid w:val="00B81D86"/>
    <w:rsid w:val="00B917ED"/>
    <w:rsid w:val="00BA3FC6"/>
    <w:rsid w:val="00BD290B"/>
    <w:rsid w:val="00C15C9C"/>
    <w:rsid w:val="00C23C32"/>
    <w:rsid w:val="00C82CA3"/>
    <w:rsid w:val="00C929D7"/>
    <w:rsid w:val="00CA305F"/>
    <w:rsid w:val="00CF363E"/>
    <w:rsid w:val="00CF384E"/>
    <w:rsid w:val="00D140A0"/>
    <w:rsid w:val="00D521C3"/>
    <w:rsid w:val="00D53C71"/>
    <w:rsid w:val="00D53FE9"/>
    <w:rsid w:val="00D81A54"/>
    <w:rsid w:val="00D838B7"/>
    <w:rsid w:val="00D84D25"/>
    <w:rsid w:val="00D96E72"/>
    <w:rsid w:val="00DA1B40"/>
    <w:rsid w:val="00DB009F"/>
    <w:rsid w:val="00DC28FF"/>
    <w:rsid w:val="00E11EF7"/>
    <w:rsid w:val="00E20D17"/>
    <w:rsid w:val="00E2310E"/>
    <w:rsid w:val="00E349E0"/>
    <w:rsid w:val="00E35D3D"/>
    <w:rsid w:val="00E469F4"/>
    <w:rsid w:val="00E5041D"/>
    <w:rsid w:val="00E567A1"/>
    <w:rsid w:val="00E6731E"/>
    <w:rsid w:val="00E91462"/>
    <w:rsid w:val="00E96FB9"/>
    <w:rsid w:val="00EA7C1C"/>
    <w:rsid w:val="00EB1626"/>
    <w:rsid w:val="00EC5BAB"/>
    <w:rsid w:val="00ED293A"/>
    <w:rsid w:val="00F07B2D"/>
    <w:rsid w:val="00F14515"/>
    <w:rsid w:val="00F36A45"/>
    <w:rsid w:val="00F63202"/>
    <w:rsid w:val="00FA0548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ACEC-CB8F-4320-B0A6-227CE26E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